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8396" w14:textId="77777777" w:rsidR="004A3204" w:rsidRDefault="00B61F99">
      <w:pPr>
        <w:rPr>
          <w:i/>
          <w:sz w:val="28"/>
          <w:szCs w:val="28"/>
        </w:rPr>
      </w:pPr>
      <w:r>
        <w:rPr>
          <w:i/>
          <w:sz w:val="28"/>
          <w:szCs w:val="28"/>
        </w:rPr>
        <w:t>Mesdames, Messieurs,</w:t>
      </w:r>
    </w:p>
    <w:p w14:paraId="5BC4C498" w14:textId="77777777" w:rsidR="00677CE3" w:rsidRDefault="00677CE3">
      <w:pPr>
        <w:rPr>
          <w:i/>
          <w:sz w:val="28"/>
          <w:szCs w:val="28"/>
        </w:rPr>
      </w:pPr>
    </w:p>
    <w:p w14:paraId="26B6D06A" w14:textId="1AD1BA83" w:rsidR="00B61F99" w:rsidRPr="00677CE3" w:rsidRDefault="00B61F99">
      <w:pPr>
        <w:rPr>
          <w:i/>
          <w:sz w:val="24"/>
          <w:szCs w:val="24"/>
        </w:rPr>
      </w:pPr>
      <w:r w:rsidRPr="00677CE3">
        <w:rPr>
          <w:i/>
          <w:sz w:val="24"/>
          <w:szCs w:val="24"/>
        </w:rPr>
        <w:t>Pour la 7</w:t>
      </w:r>
      <w:r w:rsidRPr="00677CE3">
        <w:rPr>
          <w:i/>
          <w:sz w:val="24"/>
          <w:szCs w:val="24"/>
          <w:vertAlign w:val="superscript"/>
        </w:rPr>
        <w:t>ème</w:t>
      </w:r>
      <w:r w:rsidRPr="00677CE3">
        <w:rPr>
          <w:i/>
          <w:sz w:val="24"/>
          <w:szCs w:val="24"/>
        </w:rPr>
        <w:t xml:space="preserve"> année, la ville d’Arnage et </w:t>
      </w:r>
      <w:proofErr w:type="gramStart"/>
      <w:r w:rsidRPr="00677CE3">
        <w:rPr>
          <w:i/>
          <w:sz w:val="24"/>
          <w:szCs w:val="24"/>
        </w:rPr>
        <w:t>L’A.C.O</w:t>
      </w:r>
      <w:proofErr w:type="gramEnd"/>
      <w:r w:rsidRPr="00677CE3">
        <w:rPr>
          <w:i/>
          <w:sz w:val="24"/>
          <w:szCs w:val="24"/>
        </w:rPr>
        <w:t xml:space="preserve"> nous soutiennent pour organiser l’exposition et le défilé connu</w:t>
      </w:r>
      <w:r w:rsidR="00B25E40">
        <w:rPr>
          <w:i/>
          <w:sz w:val="24"/>
          <w:szCs w:val="24"/>
        </w:rPr>
        <w:t>s</w:t>
      </w:r>
      <w:r w:rsidRPr="00677CE3">
        <w:rPr>
          <w:i/>
          <w:sz w:val="24"/>
          <w:szCs w:val="24"/>
        </w:rPr>
        <w:t xml:space="preserve"> sous le nom « Arnage dans la course ».</w:t>
      </w:r>
    </w:p>
    <w:p w14:paraId="4E663A24" w14:textId="78470613" w:rsidR="00B61F99" w:rsidRPr="00677CE3" w:rsidRDefault="00B61F99">
      <w:pPr>
        <w:rPr>
          <w:i/>
          <w:sz w:val="24"/>
          <w:szCs w:val="24"/>
        </w:rPr>
      </w:pPr>
      <w:r w:rsidRPr="00677CE3">
        <w:rPr>
          <w:i/>
          <w:sz w:val="24"/>
          <w:szCs w:val="24"/>
        </w:rPr>
        <w:t xml:space="preserve">Notre choix d’exposition sont les voitures étrangères comme les </w:t>
      </w:r>
      <w:r w:rsidR="00B25E40">
        <w:rPr>
          <w:i/>
          <w:sz w:val="24"/>
          <w:szCs w:val="24"/>
        </w:rPr>
        <w:t>A</w:t>
      </w:r>
      <w:r w:rsidRPr="00677CE3">
        <w:rPr>
          <w:i/>
          <w:sz w:val="24"/>
          <w:szCs w:val="24"/>
        </w:rPr>
        <w:t xml:space="preserve">nglaises, </w:t>
      </w:r>
      <w:r w:rsidR="00B25E40">
        <w:rPr>
          <w:i/>
          <w:sz w:val="24"/>
          <w:szCs w:val="24"/>
        </w:rPr>
        <w:t>l</w:t>
      </w:r>
      <w:r w:rsidRPr="00677CE3">
        <w:rPr>
          <w:i/>
          <w:sz w:val="24"/>
          <w:szCs w:val="24"/>
        </w:rPr>
        <w:t xml:space="preserve">es </w:t>
      </w:r>
      <w:r w:rsidR="00B25E40">
        <w:rPr>
          <w:i/>
          <w:sz w:val="24"/>
          <w:szCs w:val="24"/>
        </w:rPr>
        <w:t>A</w:t>
      </w:r>
      <w:r w:rsidRPr="00677CE3">
        <w:rPr>
          <w:i/>
          <w:sz w:val="24"/>
          <w:szCs w:val="24"/>
        </w:rPr>
        <w:t xml:space="preserve">llemandes, les </w:t>
      </w:r>
      <w:r w:rsidR="00B25E40">
        <w:rPr>
          <w:i/>
          <w:sz w:val="24"/>
          <w:szCs w:val="24"/>
        </w:rPr>
        <w:t>A</w:t>
      </w:r>
      <w:r w:rsidRPr="00677CE3">
        <w:rPr>
          <w:i/>
          <w:sz w:val="24"/>
          <w:szCs w:val="24"/>
        </w:rPr>
        <w:t xml:space="preserve">méricaines, les </w:t>
      </w:r>
      <w:r w:rsidR="00B25E40">
        <w:rPr>
          <w:i/>
          <w:sz w:val="24"/>
          <w:szCs w:val="24"/>
        </w:rPr>
        <w:t>I</w:t>
      </w:r>
      <w:r w:rsidRPr="00677CE3">
        <w:rPr>
          <w:i/>
          <w:sz w:val="24"/>
          <w:szCs w:val="24"/>
        </w:rPr>
        <w:t>taliennes et les</w:t>
      </w:r>
      <w:r w:rsidR="00B25E40">
        <w:rPr>
          <w:i/>
          <w:sz w:val="24"/>
          <w:szCs w:val="24"/>
        </w:rPr>
        <w:t xml:space="preserve"> J</w:t>
      </w:r>
      <w:r w:rsidRPr="00677CE3">
        <w:rPr>
          <w:i/>
          <w:sz w:val="24"/>
          <w:szCs w:val="24"/>
        </w:rPr>
        <w:t>aponaises</w:t>
      </w:r>
      <w:r w:rsidR="00B25E40">
        <w:rPr>
          <w:i/>
          <w:sz w:val="24"/>
          <w:szCs w:val="24"/>
        </w:rPr>
        <w:t>…</w:t>
      </w:r>
    </w:p>
    <w:p w14:paraId="42D1436E" w14:textId="77777777" w:rsidR="00B61F99" w:rsidRPr="00677CE3" w:rsidRDefault="00B61F99">
      <w:pPr>
        <w:rPr>
          <w:i/>
          <w:sz w:val="24"/>
          <w:szCs w:val="24"/>
        </w:rPr>
      </w:pPr>
      <w:r w:rsidRPr="00677CE3">
        <w:rPr>
          <w:i/>
          <w:sz w:val="24"/>
          <w:szCs w:val="24"/>
        </w:rPr>
        <w:t>Notre exposition regroupe 120 voitures liées au sport mécanique, comme des modèles ayant participé aux 24 heures du Mans, des voitures de sport ou d’exception.</w:t>
      </w:r>
    </w:p>
    <w:p w14:paraId="7114B052" w14:textId="16D5F24A" w:rsidR="00B61F99" w:rsidRPr="00677CE3" w:rsidRDefault="00B61F99">
      <w:pPr>
        <w:rPr>
          <w:i/>
          <w:sz w:val="24"/>
          <w:szCs w:val="24"/>
        </w:rPr>
      </w:pPr>
      <w:r w:rsidRPr="00677CE3">
        <w:rPr>
          <w:i/>
          <w:sz w:val="24"/>
          <w:szCs w:val="24"/>
        </w:rPr>
        <w:t>Le principe</w:t>
      </w:r>
      <w:r w:rsidR="00B25E40">
        <w:rPr>
          <w:i/>
          <w:sz w:val="24"/>
          <w:szCs w:val="24"/>
        </w:rPr>
        <w:t> :</w:t>
      </w:r>
      <w:r w:rsidRPr="00677CE3">
        <w:rPr>
          <w:i/>
          <w:sz w:val="24"/>
          <w:szCs w:val="24"/>
        </w:rPr>
        <w:t xml:space="preserve"> votre voiture est exposée sur la place de l’hôtel de ville d’Arnage aux vues de milliers de visiteurs, puis si vous le souhaitez, vous pouvez participer au défilé dans le centre d’Arnage, devant plusieurs centaines de photographes et spectateurs.</w:t>
      </w:r>
    </w:p>
    <w:p w14:paraId="41BD2011" w14:textId="77777777" w:rsidR="00B61F99" w:rsidRPr="00677CE3" w:rsidRDefault="00B61F99">
      <w:pPr>
        <w:rPr>
          <w:i/>
          <w:sz w:val="24"/>
          <w:szCs w:val="24"/>
        </w:rPr>
      </w:pPr>
      <w:r w:rsidRPr="00677CE3">
        <w:rPr>
          <w:i/>
          <w:sz w:val="24"/>
          <w:szCs w:val="24"/>
        </w:rPr>
        <w:t xml:space="preserve">Si notre proposition vous intéresse, je vous </w:t>
      </w:r>
      <w:r w:rsidR="00677CE3">
        <w:rPr>
          <w:i/>
          <w:sz w:val="24"/>
          <w:szCs w:val="24"/>
        </w:rPr>
        <w:t>invite à</w:t>
      </w:r>
      <w:r w:rsidRPr="00677CE3">
        <w:rPr>
          <w:i/>
          <w:sz w:val="24"/>
          <w:szCs w:val="24"/>
        </w:rPr>
        <w:t xml:space="preserve"> remplir la partie inférieure</w:t>
      </w:r>
      <w:r w:rsidR="00EC48E0" w:rsidRPr="00677CE3">
        <w:rPr>
          <w:i/>
          <w:sz w:val="24"/>
          <w:szCs w:val="24"/>
        </w:rPr>
        <w:t xml:space="preserve"> de ce document et l’adresser à (</w:t>
      </w:r>
      <w:hyperlink r:id="rId4" w:history="1">
        <w:r w:rsidR="00EC48E0" w:rsidRPr="00677CE3">
          <w:rPr>
            <w:rStyle w:val="Hyperlink"/>
            <w:i/>
            <w:sz w:val="24"/>
            <w:szCs w:val="24"/>
          </w:rPr>
          <w:t>charlot_bruno@orange.fr</w:t>
        </w:r>
      </w:hyperlink>
      <w:r w:rsidR="00EC48E0" w:rsidRPr="00677CE3">
        <w:rPr>
          <w:i/>
          <w:sz w:val="24"/>
          <w:szCs w:val="24"/>
        </w:rPr>
        <w:t>) pour un premier contact.</w:t>
      </w:r>
    </w:p>
    <w:p w14:paraId="0F8403C5" w14:textId="77777777" w:rsidR="00EC48E0" w:rsidRPr="00677CE3" w:rsidRDefault="00EC48E0">
      <w:pPr>
        <w:rPr>
          <w:i/>
          <w:sz w:val="24"/>
          <w:szCs w:val="24"/>
        </w:rPr>
      </w:pPr>
      <w:r w:rsidRPr="00677CE3">
        <w:rPr>
          <w:i/>
          <w:sz w:val="24"/>
          <w:szCs w:val="24"/>
        </w:rPr>
        <w:t>Suite au retour de ce document, en fonction de la disponibilité et de l’intérêt de votre proposition, nous prendrons contact auprès de vous, afin de finaliser votre engagement.</w:t>
      </w:r>
    </w:p>
    <w:p w14:paraId="56915D01" w14:textId="77777777" w:rsidR="00EC48E0" w:rsidRPr="00677CE3" w:rsidRDefault="00EC48E0">
      <w:pPr>
        <w:rPr>
          <w:i/>
          <w:sz w:val="24"/>
          <w:szCs w:val="24"/>
        </w:rPr>
      </w:pPr>
      <w:r w:rsidRPr="00677CE3">
        <w:rPr>
          <w:i/>
          <w:sz w:val="24"/>
          <w:szCs w:val="24"/>
        </w:rPr>
        <w:t>Le jour de l’exposition à la date du 11 juin 2020, votre emplace</w:t>
      </w:r>
      <w:r w:rsidR="00677CE3">
        <w:rPr>
          <w:i/>
          <w:sz w:val="24"/>
          <w:szCs w:val="24"/>
        </w:rPr>
        <w:t>ment sera retenu, et la</w:t>
      </w:r>
      <w:r w:rsidRPr="00677CE3">
        <w:rPr>
          <w:i/>
          <w:sz w:val="24"/>
          <w:szCs w:val="24"/>
        </w:rPr>
        <w:t xml:space="preserve"> ville d’Arnage sera heureuse de vous accueillir en vous offrant le petit déjeuner.</w:t>
      </w:r>
    </w:p>
    <w:p w14:paraId="21A9D14C" w14:textId="2B170BCC" w:rsidR="00EC48E0" w:rsidRPr="00677CE3" w:rsidRDefault="00EC48E0">
      <w:pPr>
        <w:rPr>
          <w:i/>
          <w:sz w:val="24"/>
          <w:szCs w:val="24"/>
        </w:rPr>
      </w:pPr>
      <w:r w:rsidRPr="00677CE3">
        <w:rPr>
          <w:i/>
          <w:sz w:val="24"/>
          <w:szCs w:val="24"/>
        </w:rPr>
        <w:t>Bien-s</w:t>
      </w:r>
      <w:r w:rsidR="00B25E40">
        <w:rPr>
          <w:rFonts w:cstheme="minorHAnsi"/>
          <w:i/>
          <w:sz w:val="24"/>
          <w:szCs w:val="24"/>
        </w:rPr>
        <w:t>û</w:t>
      </w:r>
      <w:r w:rsidRPr="00677CE3">
        <w:rPr>
          <w:i/>
          <w:sz w:val="24"/>
          <w:szCs w:val="24"/>
        </w:rPr>
        <w:t>r votre engagement est gratuit, car notre but est de partager un moment convivial avec tous les acteurs et passionnés du sport automobile.</w:t>
      </w:r>
    </w:p>
    <w:p w14:paraId="0ACF1399" w14:textId="77777777" w:rsidR="00EC48E0" w:rsidRPr="00677CE3" w:rsidRDefault="00EC48E0">
      <w:pPr>
        <w:rPr>
          <w:i/>
          <w:sz w:val="24"/>
          <w:szCs w:val="24"/>
        </w:rPr>
      </w:pPr>
      <w:r w:rsidRPr="00677CE3">
        <w:rPr>
          <w:i/>
          <w:sz w:val="24"/>
          <w:szCs w:val="24"/>
        </w:rPr>
        <w:t>Vous remerciant de l’intérêt que vous portez à notre projet, acceptez Mesdames, Messieurs, les sincères salutations de toute l’équipe d’Arnage dans la course</w:t>
      </w:r>
    </w:p>
    <w:p w14:paraId="1A91AE5F" w14:textId="77FEAA3B" w:rsidR="00677CE3" w:rsidRPr="00677CE3" w:rsidRDefault="00EC48E0">
      <w:pPr>
        <w:rPr>
          <w:i/>
          <w:sz w:val="24"/>
          <w:szCs w:val="24"/>
        </w:rPr>
      </w:pPr>
      <w:r w:rsidRPr="00677CE3">
        <w:rPr>
          <w:i/>
          <w:sz w:val="24"/>
          <w:szCs w:val="24"/>
        </w:rPr>
        <w:t>Le Président B.CHARLOT</w:t>
      </w:r>
      <w:bookmarkStart w:id="0" w:name="_GoBack"/>
      <w:bookmarkEnd w:id="0"/>
    </w:p>
    <w:sectPr w:rsidR="00677CE3" w:rsidRPr="00677CE3" w:rsidSect="004A32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99"/>
    <w:rsid w:val="004A3204"/>
    <w:rsid w:val="00677CE3"/>
    <w:rsid w:val="006C65FA"/>
    <w:rsid w:val="00B25E40"/>
    <w:rsid w:val="00B61F99"/>
    <w:rsid w:val="00EC48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B66A"/>
  <w15:docId w15:val="{B65BDE17-3DBB-4C09-B780-499B82A61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8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lot_bruno@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242</Words>
  <Characters>1383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CHARLOT</dc:creator>
  <cp:lastModifiedBy>Jean-Louis Cossa</cp:lastModifiedBy>
  <cp:revision>3</cp:revision>
  <dcterms:created xsi:type="dcterms:W3CDTF">2020-01-12T17:31:00Z</dcterms:created>
  <dcterms:modified xsi:type="dcterms:W3CDTF">2020-01-12T17:39:00Z</dcterms:modified>
</cp:coreProperties>
</file>